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565F" w14:textId="77777777" w:rsidR="00C7795E" w:rsidRPr="00311163" w:rsidRDefault="00C7795E" w:rsidP="0031116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47EE2A3" wp14:editId="72C985EA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3E40" w14:textId="77777777" w:rsidR="00C7795E" w:rsidRPr="00311163" w:rsidRDefault="00C7795E" w:rsidP="0031116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2822D885" w14:textId="77777777" w:rsidR="00C7795E" w:rsidRPr="00311163" w:rsidRDefault="00C7795E" w:rsidP="0031116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ГОРОДСКОГО ПОСЕЛЕНИЯ ГОРОД КАЛАЧ</w:t>
      </w:r>
    </w:p>
    <w:p w14:paraId="5BD933CA" w14:textId="77777777" w:rsidR="00C7795E" w:rsidRPr="00311163" w:rsidRDefault="00C7795E" w:rsidP="0031116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36A4C58B" w14:textId="77777777" w:rsidR="00C7795E" w:rsidRPr="00311163" w:rsidRDefault="00C7795E" w:rsidP="0031116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6A3B3452" w14:textId="77777777" w:rsidR="00C7795E" w:rsidRPr="00311163" w:rsidRDefault="00C7795E" w:rsidP="0031116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7C530AEC" w14:textId="77777777" w:rsidR="00C7795E" w:rsidRPr="00311163" w:rsidRDefault="00C7795E" w:rsidP="0031116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09E09AA0" w14:textId="77777777" w:rsidR="00C7795E" w:rsidRPr="00311163" w:rsidRDefault="00C7795E" w:rsidP="003111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0898B269" w14:textId="4768E6C0" w:rsidR="00C7795E" w:rsidRPr="00311163" w:rsidRDefault="00C7795E" w:rsidP="00311163">
      <w:pPr>
        <w:widowControl w:val="0"/>
        <w:tabs>
          <w:tab w:val="left" w:pos="7260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17</w:t>
      </w:r>
      <w:r w:rsidR="00B67472"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февраля</w:t>
      </w:r>
      <w:r w:rsidR="007C7CB2"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576493"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21</w:t>
      </w: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51</w:t>
      </w:r>
    </w:p>
    <w:p w14:paraId="65012828" w14:textId="6F99848D" w:rsidR="00C7795E" w:rsidRPr="00311163" w:rsidRDefault="00C7795E" w:rsidP="003111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786E6157" w14:textId="77777777" w:rsidR="00030901" w:rsidRPr="00311163" w:rsidRDefault="00030901" w:rsidP="003111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3D994C81" w14:textId="77777777" w:rsidR="00C7795E" w:rsidRPr="00311163" w:rsidRDefault="00030901" w:rsidP="00311163">
      <w:pPr>
        <w:tabs>
          <w:tab w:val="right" w:pos="9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город Калач от 22.03.2016 № 95 </w:t>
      </w:r>
      <w:r w:rsidR="0022692F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C7795E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D65569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C7795E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дминистративного регламента по предоставлению муниципальной услуги «</w:t>
      </w:r>
      <w:r w:rsidR="00C7795E" w:rsidRPr="00311163">
        <w:rPr>
          <w:rFonts w:ascii="Arial" w:hAnsi="Arial" w:cs="Arial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="00C7795E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31116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</w:t>
      </w:r>
      <w:r w:rsidR="00D65569" w:rsidRPr="0031116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я</w:t>
      </w:r>
      <w:r w:rsidRPr="0031116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от 09.06.2016 № 262</w:t>
      </w:r>
      <w:r w:rsidR="00212F1C" w:rsidRPr="0031116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17.04.2019 № 170</w:t>
      </w:r>
      <w:r w:rsidRPr="0031116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  <w:r w:rsidR="00C7795E" w:rsidRPr="00311163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14:paraId="3D18BB1E" w14:textId="77777777" w:rsidR="00C7795E" w:rsidRPr="00311163" w:rsidRDefault="00C7795E" w:rsidP="00311163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8CF47F6" w14:textId="44D85E1A" w:rsidR="00030901" w:rsidRPr="00311163" w:rsidRDefault="00030901" w:rsidP="003111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протеста прокуратуры Калачеевского района Воронежской области от </w:t>
      </w:r>
      <w:r w:rsidR="003F172D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08.02.2021</w:t>
      </w: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2-1-</w:t>
      </w:r>
      <w:r w:rsidR="003F081B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3F172D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утвержденный постановлением администрации городского поселения город Калач от 22.03.2016 № 95</w:t>
      </w:r>
      <w:r w:rsidR="00C7795E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администрация городского поселения город Калач </w:t>
      </w: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14:paraId="43088EF2" w14:textId="77777777" w:rsidR="00C7795E" w:rsidRPr="00311163" w:rsidRDefault="00C7795E" w:rsidP="00311163">
      <w:pPr>
        <w:spacing w:after="0" w:line="240" w:lineRule="auto"/>
        <w:ind w:right="17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3A60A704" w14:textId="1A856CA2" w:rsidR="007F5913" w:rsidRPr="00311163" w:rsidRDefault="00C7795E" w:rsidP="003111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7F5913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="00156EFD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следующие </w:t>
      </w:r>
      <w:r w:rsidR="00245AAC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в постановление администрации городского поселения город Калач Калачеевского муниципального района Воронежской области от 22.03.2016 № 95 «Об утверждении административного регламента по предоставлению муниципальной услуги</w:t>
      </w:r>
      <w:r w:rsidR="007F5913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01E98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F5913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постановлени</w:t>
      </w:r>
      <w:r w:rsidR="007B629E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7F5913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09.06.2016 № 262</w:t>
      </w:r>
      <w:r w:rsidR="003F172D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, от 17.04.2019 № 170</w:t>
      </w:r>
      <w:r w:rsidR="007F5913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):</w:t>
      </w:r>
    </w:p>
    <w:p w14:paraId="28F41AC6" w14:textId="77777777" w:rsidR="00245AAC" w:rsidRPr="00311163" w:rsidRDefault="00245AAC" w:rsidP="00311163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административном регламенте: </w:t>
      </w:r>
    </w:p>
    <w:p w14:paraId="37B3DAFF" w14:textId="77777777" w:rsidR="0098119C" w:rsidRPr="00311163" w:rsidRDefault="00245AAC" w:rsidP="0031116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1.2.1. </w:t>
      </w:r>
      <w:r w:rsidR="0022692F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98119C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одпункт 5 пункта 2.6.1. </w:t>
      </w:r>
      <w:r w:rsidR="00682844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раздела 2 </w:t>
      </w:r>
      <w:r w:rsidR="0098119C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 изложить в новой редакции:</w:t>
      </w:r>
    </w:p>
    <w:p w14:paraId="09E543E7" w14:textId="106269AE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«5) </w:t>
      </w:r>
      <w:r w:rsidRPr="00311163">
        <w:rPr>
          <w:rFonts w:ascii="Arial" w:hAnsi="Arial" w:cs="Arial"/>
          <w:bCs/>
          <w:sz w:val="24"/>
          <w:szCs w:val="24"/>
        </w:rPr>
        <w:t>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3B6AB189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3 пункта 2 статьи 39.3 ЗК РФ:</w:t>
      </w:r>
    </w:p>
    <w:p w14:paraId="0729AC97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lastRenderedPageBreak/>
        <w:t>а) документ о предоставлении исходного земельного участка садоводческому некоммерческому товариществу (СНТ) или огородническому некоммерческому товариществу (ОНТ), за исключением случаев, если право на исходный земельный участок зарегистрировано в ЕГРН;</w:t>
      </w:r>
    </w:p>
    <w:p w14:paraId="64CECBD5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документ, подтверждающий членство заявителя в СНТ или ОНТ;</w:t>
      </w:r>
    </w:p>
    <w:p w14:paraId="6C6EA64F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решение общего собрания членов СНТ или ОНТ о распределении садового или огородного земельного участка заявителю;</w:t>
      </w:r>
    </w:p>
    <w:p w14:paraId="6BEF0F2C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6 пункта 2 статьи 39.3 ЗК РФ:</w:t>
      </w:r>
    </w:p>
    <w:p w14:paraId="4D25E92B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14:paraId="426EFCE6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14:paraId="36E8DB12" w14:textId="77777777" w:rsidR="002B596D" w:rsidRPr="00311163" w:rsidRDefault="002B596D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14:paraId="1E292160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7 пункта 2 статьи 39.3 ЗК РФ:</w:t>
      </w:r>
    </w:p>
    <w:p w14:paraId="2AF21F91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2B596D" w:rsidRPr="00311163">
        <w:rPr>
          <w:rFonts w:ascii="Arial" w:hAnsi="Arial" w:cs="Arial"/>
          <w:bCs/>
          <w:sz w:val="24"/>
          <w:szCs w:val="24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25B1C04A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9 пункта 2 статьи 39.3 ЗК РФ:</w:t>
      </w:r>
    </w:p>
    <w:p w14:paraId="2F2A9CB8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10CAFD69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10 пункта 2 статьи 39.3 ЗК РФ:</w:t>
      </w:r>
    </w:p>
    <w:p w14:paraId="5668725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7FF6911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2 статьи 39.5 ЗК РФ:</w:t>
      </w:r>
    </w:p>
    <w:p w14:paraId="31286536" w14:textId="77777777" w:rsidR="002E6E10" w:rsidRPr="00311163" w:rsidRDefault="002E6E10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14:paraId="75BFA440" w14:textId="77777777" w:rsidR="002E6E10" w:rsidRPr="00311163" w:rsidRDefault="002E6E10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14:paraId="540D3112" w14:textId="77777777" w:rsidR="002E6E10" w:rsidRPr="00311163" w:rsidRDefault="002E6E10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14:paraId="19206944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3 статьи 39.5 ЗК РФ:</w:t>
      </w:r>
    </w:p>
    <w:p w14:paraId="0B73147F" w14:textId="77777777" w:rsidR="002E6E10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2E6E10" w:rsidRPr="00311163">
        <w:rPr>
          <w:rFonts w:ascii="Arial" w:hAnsi="Arial" w:cs="Arial"/>
          <w:bCs/>
          <w:sz w:val="24"/>
          <w:szCs w:val="24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ЕГРН;</w:t>
      </w:r>
    </w:p>
    <w:p w14:paraId="58E607DA" w14:textId="77777777" w:rsidR="0098119C" w:rsidRPr="00311163" w:rsidRDefault="002E6E10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</w:r>
      <w:r w:rsidR="0098119C" w:rsidRPr="00311163">
        <w:rPr>
          <w:rFonts w:ascii="Arial" w:hAnsi="Arial" w:cs="Arial"/>
          <w:bCs/>
          <w:sz w:val="24"/>
          <w:szCs w:val="24"/>
        </w:rPr>
        <w:t>;</w:t>
      </w:r>
    </w:p>
    <w:p w14:paraId="0BC82D7C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lastRenderedPageBreak/>
        <w:t>- подпунктом 6 статьи 39.5 ЗК РФ:</w:t>
      </w:r>
    </w:p>
    <w:p w14:paraId="1985A81E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378F57F9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7 статьи 39.5 ЗК РФ:</w:t>
      </w:r>
    </w:p>
    <w:p w14:paraId="112EB377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47A7A510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8 статьи 39.5 ЗК РФ:</w:t>
      </w:r>
    </w:p>
    <w:p w14:paraId="05741F9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52EBE5D3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4 пункта 2 статьи 39.6 ЗК РФ:</w:t>
      </w:r>
    </w:p>
    <w:p w14:paraId="3EDCBBE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договор, соглашение или иной документ, предусматривающий выполнение международных обязательств;</w:t>
      </w:r>
    </w:p>
    <w:p w14:paraId="352238A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7CE367E7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5 пункта 2 статьи 39.6 ЗК РФ:</w:t>
      </w:r>
    </w:p>
    <w:p w14:paraId="3B160CF1" w14:textId="2A7CDFED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решение, на основании которого образован испрашиваемый земельный участок, принятое до 1 марта 2015;</w:t>
      </w:r>
    </w:p>
    <w:p w14:paraId="57FB557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600B7161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32096F54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7 пункта 2 статьи 39.6 ЗК РФ:</w:t>
      </w:r>
    </w:p>
    <w:p w14:paraId="2F00C23B" w14:textId="77777777" w:rsidR="000B2C89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0B2C89" w:rsidRPr="00311163">
        <w:rPr>
          <w:rFonts w:ascii="Arial" w:hAnsi="Arial" w:cs="Arial"/>
          <w:bCs/>
          <w:sz w:val="24"/>
          <w:szCs w:val="24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ЕГРН;</w:t>
      </w:r>
    </w:p>
    <w:p w14:paraId="4B282DAC" w14:textId="77777777" w:rsidR="000B2C89" w:rsidRPr="00311163" w:rsidRDefault="000B2C89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документ, подтверждающий членство заявителя в СНТ или ОНТ;</w:t>
      </w:r>
    </w:p>
    <w:p w14:paraId="5F6CE9F6" w14:textId="77777777" w:rsidR="000B2C89" w:rsidRPr="00311163" w:rsidRDefault="000B2C89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решение общего собрания членов СНТ или ОНТ о распределении садового или огородного земельного участка заявителю;</w:t>
      </w:r>
    </w:p>
    <w:p w14:paraId="70587155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8 пункта 2 статьи 39.6 ЗК РФ:</w:t>
      </w:r>
    </w:p>
    <w:p w14:paraId="0C00CA76" w14:textId="77777777" w:rsidR="000B2C89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0B2C89" w:rsidRPr="00311163">
        <w:rPr>
          <w:rFonts w:ascii="Arial" w:hAnsi="Arial" w:cs="Arial"/>
          <w:bCs/>
          <w:sz w:val="24"/>
          <w:szCs w:val="24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ЕГРН;</w:t>
      </w:r>
    </w:p>
    <w:p w14:paraId="1563B8A8" w14:textId="77777777" w:rsidR="000B2C89" w:rsidRPr="00311163" w:rsidRDefault="000B2C89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огородничества;</w:t>
      </w:r>
    </w:p>
    <w:p w14:paraId="2DAFC9D1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9 пункта 2 статьи 39.6 ЗК РФ:</w:t>
      </w:r>
    </w:p>
    <w:p w14:paraId="4BDE2706" w14:textId="77777777" w:rsidR="000B2C89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0B2C89" w:rsidRPr="00311163">
        <w:rPr>
          <w:rFonts w:ascii="Arial" w:hAnsi="Arial" w:cs="Arial"/>
          <w:bCs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14:paraId="248BF1B0" w14:textId="77777777" w:rsidR="000B2C89" w:rsidRPr="00311163" w:rsidRDefault="000B2C89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14:paraId="27C3C4FB" w14:textId="77777777" w:rsidR="000B2C89" w:rsidRPr="00311163" w:rsidRDefault="000B2C89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lastRenderedPageBreak/>
        <w:t>в)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14:paraId="1C68951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10 пункта 2 статьи 39.6 ЗК РФ:</w:t>
      </w:r>
    </w:p>
    <w:p w14:paraId="732B9CBE" w14:textId="77777777" w:rsidR="00295C27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295C27" w:rsidRPr="00311163">
        <w:rPr>
          <w:rFonts w:ascii="Arial" w:hAnsi="Arial" w:cs="Arial"/>
          <w:bCs/>
          <w:sz w:val="24"/>
          <w:szCs w:val="24"/>
        </w:rPr>
        <w:t>документы, удостоверяющие (устанавливающие) права заявителя на здание, сооружение, если право на объект незавершенного строительства, если право на такой объект незавершенного строительства не зарегистрировано в ЕГРН;</w:t>
      </w:r>
    </w:p>
    <w:p w14:paraId="6B29109E" w14:textId="77777777" w:rsidR="00295C27" w:rsidRPr="00311163" w:rsidRDefault="00295C27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14:paraId="216F774F" w14:textId="77777777" w:rsidR="00295C27" w:rsidRPr="00311163" w:rsidRDefault="00295C27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заявителю;</w:t>
      </w:r>
    </w:p>
    <w:p w14:paraId="4C40D98E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11 пункта 2 статьи 39.6 ЗК РФ:</w:t>
      </w:r>
    </w:p>
    <w:p w14:paraId="6EE6FDD7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295C27" w:rsidRPr="00311163">
        <w:rPr>
          <w:rFonts w:ascii="Arial" w:hAnsi="Arial" w:cs="Arial"/>
          <w:bCs/>
          <w:sz w:val="24"/>
          <w:szCs w:val="24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2EA51878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13 пункта 2 статьи 39.6 ЗК РФ:</w:t>
      </w:r>
    </w:p>
    <w:p w14:paraId="0EA874B6" w14:textId="77777777" w:rsidR="0098119C" w:rsidRPr="00311163" w:rsidRDefault="002A5404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98119C" w:rsidRPr="00311163">
        <w:rPr>
          <w:rFonts w:ascii="Arial" w:hAnsi="Arial" w:cs="Arial"/>
          <w:bCs/>
          <w:sz w:val="24"/>
          <w:szCs w:val="24"/>
        </w:rPr>
        <w:t>договор о развитии застроенной территории;</w:t>
      </w:r>
    </w:p>
    <w:p w14:paraId="6F9217AC" w14:textId="77777777" w:rsidR="00D80F68" w:rsidRPr="00311163" w:rsidRDefault="00D80F68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решение о комплексном развитии территории;</w:t>
      </w:r>
    </w:p>
    <w:p w14:paraId="52A30C1B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 14 пункта 2 статьи 39.6 ЗК РФ:</w:t>
      </w:r>
    </w:p>
    <w:p w14:paraId="541453EE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2AE4AF6C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15 пункта 2 статьи 39.6 ЗК РФ:</w:t>
      </w:r>
    </w:p>
    <w:p w14:paraId="222A9389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566AA551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16 пункта 2 статьи 39.6 ЗК РФ:</w:t>
      </w:r>
    </w:p>
    <w:p w14:paraId="5454F741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5A9E68DB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18 пункта 2 статьи 39.6 ЗК РФ:</w:t>
      </w:r>
    </w:p>
    <w:p w14:paraId="0A297726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73CC9B4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23 пункта 2 статьи 39.6 ЗК РФ:</w:t>
      </w:r>
    </w:p>
    <w:p w14:paraId="0B6D247F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концессионное соглашение;</w:t>
      </w:r>
    </w:p>
    <w:p w14:paraId="751DD6C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23.1 пункта 2 статьи 39.6 ЗК РФ:</w:t>
      </w:r>
    </w:p>
    <w:p w14:paraId="14C67F4B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1E0E2DCD" w14:textId="77777777" w:rsidR="00516948" w:rsidRPr="00311163" w:rsidRDefault="00516948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договор об освоении территории в целях строительства и эксплуатации наемного дома социального использования;</w:t>
      </w:r>
    </w:p>
    <w:p w14:paraId="20FFC4E0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-подпунктом 32 пункта 2 статьи 39.6 ЗК РФ:</w:t>
      </w:r>
    </w:p>
    <w:p w14:paraId="0F309015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</w:t>
      </w:r>
      <w:r w:rsidR="0055185F" w:rsidRPr="00311163">
        <w:rPr>
          <w:rFonts w:ascii="Arial" w:hAnsi="Arial" w:cs="Arial"/>
          <w:bCs/>
          <w:sz w:val="24"/>
          <w:szCs w:val="24"/>
        </w:rPr>
        <w:t>Н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55142CC6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lastRenderedPageBreak/>
        <w:t>- статьей 39.9 ЗК РФ:</w:t>
      </w:r>
    </w:p>
    <w:p w14:paraId="02069C26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52A106B7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 пункта 2 статьи 39.10 ЗК РФ:</w:t>
      </w:r>
    </w:p>
    <w:p w14:paraId="068B7B1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2FFD0AD3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3 пункта 2 статьи 39.10 ЗК РФ:</w:t>
      </w:r>
    </w:p>
    <w:p w14:paraId="19951DB7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документы, удостоверяющие (устанавливающие) права заявителя на здание, сооружение, если право на такое здание, сооружение не зарегистрировано в </w:t>
      </w:r>
      <w:r w:rsidR="00D70137" w:rsidRPr="00311163">
        <w:rPr>
          <w:rFonts w:ascii="Arial" w:hAnsi="Arial" w:cs="Arial"/>
          <w:bCs/>
          <w:sz w:val="24"/>
          <w:szCs w:val="24"/>
        </w:rPr>
        <w:t>ЕГРН (не требуется в случае строительства здания, сооружения)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08A1BFE3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4 пункта 2 статьи 39.10 ЗК РФ:</w:t>
      </w:r>
    </w:p>
    <w:p w14:paraId="404B291A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договор безвозмездного пользования зданием, сооружением, если право на такое здание, сооружение не зарегистрировано в ЕГР</w:t>
      </w:r>
      <w:r w:rsidR="007F1399" w:rsidRPr="00311163">
        <w:rPr>
          <w:rFonts w:ascii="Arial" w:hAnsi="Arial" w:cs="Arial"/>
          <w:bCs/>
          <w:sz w:val="24"/>
          <w:szCs w:val="24"/>
        </w:rPr>
        <w:t>Н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1E74A8C8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</w:t>
      </w:r>
      <w:r w:rsidR="007F1399" w:rsidRPr="00311163">
        <w:rPr>
          <w:rFonts w:ascii="Arial" w:hAnsi="Arial" w:cs="Arial"/>
          <w:bCs/>
          <w:sz w:val="24"/>
          <w:szCs w:val="24"/>
        </w:rPr>
        <w:t>Н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7C7BCE6E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7F1399" w:rsidRPr="00311163">
        <w:rPr>
          <w:rFonts w:ascii="Arial" w:hAnsi="Arial" w:cs="Arial"/>
          <w:bCs/>
          <w:sz w:val="24"/>
          <w:szCs w:val="24"/>
        </w:rPr>
        <w:t xml:space="preserve"> зданий, сооружений, принадлежащих на соответствующем праве заявителю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34AB40A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5 части 2 статьи 39.10 ЗК РФ:</w:t>
      </w:r>
    </w:p>
    <w:p w14:paraId="28DB4545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7EFD274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8 части 2 статьи 39.10 ЗК РФ:</w:t>
      </w:r>
    </w:p>
    <w:p w14:paraId="50D9C0D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договор найма служебного жилого помещения;</w:t>
      </w:r>
    </w:p>
    <w:p w14:paraId="4CC8BCEB" w14:textId="77777777" w:rsidR="0059676B" w:rsidRPr="00311163" w:rsidRDefault="0059676B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11 пункта 2 статьи 39.10 ЗК РФ:</w:t>
      </w:r>
    </w:p>
    <w:p w14:paraId="4C046D05" w14:textId="77777777" w:rsidR="0059676B" w:rsidRPr="00311163" w:rsidRDefault="0059676B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нужд;</w:t>
      </w:r>
    </w:p>
    <w:p w14:paraId="60D73700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12 пункта 2 статьи 39.10 ЗК РФ:</w:t>
      </w:r>
    </w:p>
    <w:p w14:paraId="3B65E134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а) </w:t>
      </w:r>
      <w:r w:rsidR="004951C2" w:rsidRPr="00311163">
        <w:rPr>
          <w:rFonts w:ascii="Arial" w:hAnsi="Arial" w:cs="Arial"/>
          <w:bCs/>
          <w:sz w:val="24"/>
          <w:szCs w:val="24"/>
        </w:rPr>
        <w:t>Решение о создании некоммерческой организации</w:t>
      </w:r>
      <w:r w:rsidRPr="00311163">
        <w:rPr>
          <w:rFonts w:ascii="Arial" w:hAnsi="Arial" w:cs="Arial"/>
          <w:bCs/>
          <w:sz w:val="24"/>
          <w:szCs w:val="24"/>
        </w:rPr>
        <w:t>;</w:t>
      </w:r>
    </w:p>
    <w:p w14:paraId="4E7D5870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15 пункта 2 статьи 39.10 ЗК РФ:</w:t>
      </w:r>
    </w:p>
    <w:p w14:paraId="39B6A4A4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решение Воронежской области о создании некоммерческой организации;</w:t>
      </w:r>
    </w:p>
    <w:p w14:paraId="2ED70D42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- подпунктом 16 пункта 2 статьи 39.10 ЗК РФ:</w:t>
      </w:r>
    </w:p>
    <w:p w14:paraId="0B24631D" w14:textId="77777777" w:rsidR="0098119C" w:rsidRPr="00311163" w:rsidRDefault="0098119C" w:rsidP="00311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0DFB039D" w14:textId="77777777" w:rsidR="00976319" w:rsidRPr="00311163" w:rsidRDefault="00976319" w:rsidP="0031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Предоставление указанных документов не требуется в случае, если указанные документы направлялись в администрацию городского поселения город Калач Калачеевского муниципального района Воронежской области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71C65AB9" w14:textId="77777777" w:rsidR="00976319" w:rsidRPr="00311163" w:rsidRDefault="00976319" w:rsidP="0031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6193705A" w14:textId="77777777" w:rsidR="00976319" w:rsidRPr="00311163" w:rsidRDefault="00976319" w:rsidP="0031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 xml:space="preserve">Заявление представляются в виде файлов в формате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docx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txt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xls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xlsx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1163">
        <w:rPr>
          <w:rFonts w:ascii="Arial" w:hAnsi="Arial" w:cs="Arial"/>
          <w:bCs/>
          <w:sz w:val="24"/>
          <w:szCs w:val="24"/>
        </w:rPr>
        <w:t>rtf</w:t>
      </w:r>
      <w:proofErr w:type="spellEnd"/>
      <w:r w:rsidRPr="00311163">
        <w:rPr>
          <w:rFonts w:ascii="Arial" w:hAnsi="Arial" w:cs="Arial"/>
          <w:bCs/>
          <w:sz w:val="24"/>
          <w:szCs w:val="24"/>
        </w:rPr>
        <w:t>, если указанное заявление предоставляются в форме электронного документа посредством электронной почты.</w:t>
      </w:r>
    </w:p>
    <w:p w14:paraId="704A245A" w14:textId="77777777" w:rsidR="00976319" w:rsidRPr="00311163" w:rsidRDefault="00976319" w:rsidP="0031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676193F8" w14:textId="77777777" w:rsidR="00976319" w:rsidRPr="00311163" w:rsidRDefault="00976319" w:rsidP="0031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1163">
        <w:rPr>
          <w:rFonts w:ascii="Arial" w:hAnsi="Arial" w:cs="Arial"/>
          <w:bCs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документа»</w:t>
      </w:r>
      <w:r w:rsidR="0080650A" w:rsidRPr="00311163">
        <w:rPr>
          <w:rFonts w:ascii="Arial" w:hAnsi="Arial" w:cs="Arial"/>
          <w:bCs/>
          <w:sz w:val="24"/>
          <w:szCs w:val="24"/>
        </w:rPr>
        <w:t>;</w:t>
      </w:r>
    </w:p>
    <w:p w14:paraId="257673ED" w14:textId="77777777" w:rsidR="00C7795E" w:rsidRPr="00311163" w:rsidRDefault="00C7795E" w:rsidP="003111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4C4A14FA" w14:textId="5CAE8FDA" w:rsidR="00C7795E" w:rsidRPr="00311163" w:rsidRDefault="00BD72B0" w:rsidP="0031116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3111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C7795E" w:rsidRPr="0031116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1139868" w14:textId="77777777" w:rsidR="00BD72B0" w:rsidRPr="00311163" w:rsidRDefault="00BD72B0" w:rsidP="00311163">
      <w:pPr>
        <w:spacing w:after="0" w:line="240" w:lineRule="auto"/>
        <w:ind w:right="17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1163" w14:paraId="7021B2C5" w14:textId="77777777" w:rsidTr="00311163">
        <w:tc>
          <w:tcPr>
            <w:tcW w:w="4927" w:type="dxa"/>
          </w:tcPr>
          <w:p w14:paraId="6C151819" w14:textId="77777777" w:rsidR="00311163" w:rsidRPr="00311163" w:rsidRDefault="00311163" w:rsidP="00311163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1116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7026D6D1" w14:textId="004A60A9" w:rsidR="00311163" w:rsidRDefault="00311163" w:rsidP="00311163">
            <w:pPr>
              <w:ind w:right="17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116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D0BFE26" w14:textId="4C3D7311" w:rsidR="00311163" w:rsidRDefault="00311163" w:rsidP="00311163">
            <w:pPr>
              <w:ind w:right="17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116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31116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7CAA299" w14:textId="77777777" w:rsidR="00C7795E" w:rsidRPr="00311163" w:rsidRDefault="00C7795E" w:rsidP="00311163">
      <w:pPr>
        <w:spacing w:after="0" w:line="240" w:lineRule="auto"/>
        <w:ind w:right="17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C7795E" w:rsidRPr="00311163" w:rsidSect="003111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581D" w14:textId="77777777" w:rsidR="003327AF" w:rsidRDefault="003327AF" w:rsidP="00651D53">
      <w:pPr>
        <w:spacing w:after="0" w:line="240" w:lineRule="auto"/>
      </w:pPr>
      <w:r>
        <w:separator/>
      </w:r>
    </w:p>
  </w:endnote>
  <w:endnote w:type="continuationSeparator" w:id="0">
    <w:p w14:paraId="637FEEFE" w14:textId="77777777" w:rsidR="003327AF" w:rsidRDefault="003327A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874F" w14:textId="77777777" w:rsidR="003327AF" w:rsidRDefault="003327AF" w:rsidP="00651D53">
      <w:pPr>
        <w:spacing w:after="0" w:line="240" w:lineRule="auto"/>
      </w:pPr>
      <w:r>
        <w:separator/>
      </w:r>
    </w:p>
  </w:footnote>
  <w:footnote w:type="continuationSeparator" w:id="0">
    <w:p w14:paraId="35D49736" w14:textId="77777777" w:rsidR="003327AF" w:rsidRDefault="003327A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7053"/>
    <w:rsid w:val="000E2B40"/>
    <w:rsid w:val="000E4B8D"/>
    <w:rsid w:val="000E556E"/>
    <w:rsid w:val="000E594F"/>
    <w:rsid w:val="000E61AB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312"/>
    <w:rsid w:val="002E3E07"/>
    <w:rsid w:val="002E6E10"/>
    <w:rsid w:val="002F1110"/>
    <w:rsid w:val="00311163"/>
    <w:rsid w:val="00312198"/>
    <w:rsid w:val="003141E4"/>
    <w:rsid w:val="00314477"/>
    <w:rsid w:val="00314A92"/>
    <w:rsid w:val="0032355E"/>
    <w:rsid w:val="003327AF"/>
    <w:rsid w:val="00333800"/>
    <w:rsid w:val="0033745B"/>
    <w:rsid w:val="00353CE3"/>
    <w:rsid w:val="00354EE7"/>
    <w:rsid w:val="0037140B"/>
    <w:rsid w:val="00372EAC"/>
    <w:rsid w:val="0038222C"/>
    <w:rsid w:val="00392CE5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863B5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6019C1"/>
    <w:rsid w:val="00606F95"/>
    <w:rsid w:val="00610748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22EA"/>
    <w:rsid w:val="00695DF6"/>
    <w:rsid w:val="006979F1"/>
    <w:rsid w:val="006B0529"/>
    <w:rsid w:val="006C34B0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775C"/>
    <w:rsid w:val="008701F9"/>
    <w:rsid w:val="00871E80"/>
    <w:rsid w:val="008728EB"/>
    <w:rsid w:val="008813DD"/>
    <w:rsid w:val="008814BE"/>
    <w:rsid w:val="00883ED6"/>
    <w:rsid w:val="00894840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D0745"/>
    <w:rsid w:val="009E2ACD"/>
    <w:rsid w:val="009E4C07"/>
    <w:rsid w:val="009E5CD9"/>
    <w:rsid w:val="009E6656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5E8"/>
    <w:rsid w:val="00A61CE1"/>
    <w:rsid w:val="00A63BB5"/>
    <w:rsid w:val="00A70849"/>
    <w:rsid w:val="00A72486"/>
    <w:rsid w:val="00A9117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795E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7DE7"/>
    <w:rsid w:val="00CC0C7A"/>
    <w:rsid w:val="00CC2232"/>
    <w:rsid w:val="00CC590F"/>
    <w:rsid w:val="00CD29EB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740F"/>
    <w:rsid w:val="00E05787"/>
    <w:rsid w:val="00E139E9"/>
    <w:rsid w:val="00E15417"/>
    <w:rsid w:val="00E161CE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77657"/>
    <w:rsid w:val="00E90C4B"/>
    <w:rsid w:val="00E93070"/>
    <w:rsid w:val="00EA1D3C"/>
    <w:rsid w:val="00EE51AA"/>
    <w:rsid w:val="00EE6CB0"/>
    <w:rsid w:val="00EE7663"/>
    <w:rsid w:val="00EF0971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B1A2"/>
  <w15:docId w15:val="{8F74343C-9B29-433C-90A4-C3B6B82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table" w:styleId="ac">
    <w:name w:val="Table Grid"/>
    <w:basedOn w:val="a1"/>
    <w:uiPriority w:val="59"/>
    <w:unhideWhenUsed/>
    <w:rsid w:val="0031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1C51-16DD-4E6E-9EAF-1E96F1C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30</cp:revision>
  <cp:lastPrinted>2019-04-16T05:29:00Z</cp:lastPrinted>
  <dcterms:created xsi:type="dcterms:W3CDTF">2019-04-15T13:02:00Z</dcterms:created>
  <dcterms:modified xsi:type="dcterms:W3CDTF">2021-02-17T11:39:00Z</dcterms:modified>
</cp:coreProperties>
</file>