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5E5B" w14:textId="77777777" w:rsidR="0003560A" w:rsidRPr="0003560A" w:rsidRDefault="0003560A" w:rsidP="0003560A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10C5A9" w14:textId="77777777" w:rsidR="0003560A" w:rsidRPr="0003560A" w:rsidRDefault="0003560A" w:rsidP="0003560A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7BE738" w14:textId="01622EBB" w:rsidR="0003560A" w:rsidRPr="0003560A" w:rsidRDefault="0003560A" w:rsidP="0003560A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3560A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14:paraId="09CE8F18" w14:textId="3FCE705A" w:rsidR="00E604D0" w:rsidRPr="003074B9" w:rsidRDefault="00E604D0" w:rsidP="00E604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5EF17" wp14:editId="3181134E">
            <wp:extent cx="40830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9F224" w14:textId="788B0F15" w:rsidR="00561957" w:rsidRPr="003074B9" w:rsidRDefault="00561957" w:rsidP="00E604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14:paraId="6FAB1E6D" w14:textId="21B30172" w:rsidR="00561957" w:rsidRPr="003074B9" w:rsidRDefault="00561957" w:rsidP="00E604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2C6363" w:rsidRPr="0030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0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Калач</w:t>
      </w:r>
    </w:p>
    <w:p w14:paraId="12BB2327" w14:textId="77777777" w:rsidR="00561957" w:rsidRPr="003074B9" w:rsidRDefault="00561957" w:rsidP="00E604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 муниципального района</w:t>
      </w:r>
    </w:p>
    <w:p w14:paraId="304043D8" w14:textId="77777777" w:rsidR="00561957" w:rsidRPr="003074B9" w:rsidRDefault="00561957" w:rsidP="00E604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2C77838C" w14:textId="77777777" w:rsidR="00561957" w:rsidRPr="003074B9" w:rsidRDefault="00561957" w:rsidP="00E604D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E4FAC" w14:textId="77777777" w:rsidR="00561957" w:rsidRPr="003074B9" w:rsidRDefault="00561957" w:rsidP="00E604D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5A437411" w14:textId="77777777" w:rsidR="00561957" w:rsidRPr="003074B9" w:rsidRDefault="00561957" w:rsidP="00E604D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8904E" w14:textId="2710FC07" w:rsidR="00561957" w:rsidRPr="003074B9" w:rsidRDefault="0003560A" w:rsidP="00E604D0">
      <w:pPr>
        <w:widowControl w:val="0"/>
        <w:tabs>
          <w:tab w:val="left" w:pos="81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71550242" w14:textId="77777777" w:rsidR="00561957" w:rsidRPr="003074B9" w:rsidRDefault="00561957" w:rsidP="00E604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4B9">
        <w:rPr>
          <w:rFonts w:ascii="Times New Roman" w:hAnsi="Times New Roman" w:cs="Times New Roman"/>
          <w:color w:val="000000"/>
          <w:sz w:val="24"/>
          <w:szCs w:val="24"/>
        </w:rPr>
        <w:t>г. Калач</w:t>
      </w:r>
    </w:p>
    <w:p w14:paraId="65449CD4" w14:textId="77777777" w:rsidR="00561957" w:rsidRPr="003074B9" w:rsidRDefault="00561957" w:rsidP="00E604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15ECA" w14:textId="33116589" w:rsidR="00561957" w:rsidRPr="003074B9" w:rsidRDefault="00561957" w:rsidP="00E60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06365761"/>
      <w:r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Правила благоустройства территории городского поселения </w:t>
      </w:r>
      <w:r w:rsidR="002C6363"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 Калач Калачеевского муниципального района Воронежской области, утвержденные решением Совета народных депутатов городского поселения </w:t>
      </w:r>
      <w:r w:rsidR="00AD7BE5"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 Калач от 30.10.2017 № 293 </w:t>
      </w:r>
      <w:bookmarkEnd w:id="0"/>
      <w:r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(в ред. </w:t>
      </w:r>
      <w:proofErr w:type="spellStart"/>
      <w:r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</w:t>
      </w:r>
      <w:proofErr w:type="spellEnd"/>
      <w:r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от 25.12.2018 г. № 40, от 28.06.2021 № 186</w:t>
      </w:r>
      <w:r w:rsidR="00493BD6"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от 27.05.2022 №254</w:t>
      </w:r>
      <w:r w:rsidR="00C605FD"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bookmarkStart w:id="1" w:name="_Hlk124345261"/>
      <w:r w:rsidR="00C605FD"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27.06.2022 №258</w:t>
      </w:r>
      <w:bookmarkEnd w:id="1"/>
      <w:r w:rsidRPr="00307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3FE5427" w14:textId="77777777" w:rsidR="00262828" w:rsidRPr="003074B9" w:rsidRDefault="00262828" w:rsidP="00E60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F6BEE2" w14:textId="77777777" w:rsidR="00526A4C" w:rsidRPr="003074B9" w:rsidRDefault="00526A4C" w:rsidP="00E604D0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14:paraId="2ADE22D5" w14:textId="2243A3FC" w:rsidR="00561957" w:rsidRPr="003074B9" w:rsidRDefault="00E4784E" w:rsidP="00E604D0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074B9">
        <w:rPr>
          <w:color w:val="00000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3074B9">
        <w:rPr>
          <w:color w:val="000000"/>
        </w:rPr>
        <w:t>пр</w:t>
      </w:r>
      <w:proofErr w:type="spellEnd"/>
      <w:proofErr w:type="gramEnd"/>
      <w:r w:rsidRPr="003074B9">
        <w:rPr>
          <w:color w:val="000000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№ 154 «О внесении изменений в приказ департамента жилищно-коммунального хозяйства и энергетики Воронежской области от 30.06.2017 №141, </w:t>
      </w:r>
      <w:r w:rsidR="00561957" w:rsidRPr="003074B9">
        <w:rPr>
          <w:color w:val="000000"/>
        </w:rPr>
        <w:t xml:space="preserve">Совет народных депутатов городского поселения </w:t>
      </w:r>
      <w:r w:rsidR="00AD7BE5" w:rsidRPr="003074B9">
        <w:rPr>
          <w:color w:val="000000"/>
        </w:rPr>
        <w:t xml:space="preserve">- </w:t>
      </w:r>
      <w:r w:rsidR="00561957" w:rsidRPr="003074B9">
        <w:rPr>
          <w:color w:val="000000"/>
        </w:rPr>
        <w:t>город Калач Калачеевского муниципального района Воронежской области</w:t>
      </w:r>
    </w:p>
    <w:p w14:paraId="21BB1FD1" w14:textId="77777777" w:rsidR="00561957" w:rsidRPr="003074B9" w:rsidRDefault="00561957" w:rsidP="00E604D0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3074B9">
        <w:rPr>
          <w:color w:val="000000"/>
        </w:rPr>
        <w:t>РЕШИЛ:</w:t>
      </w:r>
    </w:p>
    <w:p w14:paraId="46E29ADD" w14:textId="10F63254" w:rsidR="00561957" w:rsidRPr="003074B9" w:rsidRDefault="00561957" w:rsidP="00E604D0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074B9">
        <w:rPr>
          <w:color w:val="000000"/>
        </w:rPr>
        <w:t xml:space="preserve">1. Внести в Правила благоустройства территории городского поселения </w:t>
      </w:r>
      <w:r w:rsidR="00AD7BE5" w:rsidRPr="003074B9">
        <w:rPr>
          <w:color w:val="000000"/>
        </w:rPr>
        <w:t xml:space="preserve">- </w:t>
      </w:r>
      <w:r w:rsidRPr="003074B9">
        <w:rPr>
          <w:color w:val="000000"/>
        </w:rPr>
        <w:t xml:space="preserve">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№ 293 от 30.10.2017 (в ред. </w:t>
      </w:r>
      <w:proofErr w:type="spellStart"/>
      <w:r w:rsidRPr="003074B9">
        <w:rPr>
          <w:color w:val="000000"/>
        </w:rPr>
        <w:t>реш</w:t>
      </w:r>
      <w:proofErr w:type="spellEnd"/>
      <w:r w:rsidRPr="003074B9">
        <w:rPr>
          <w:color w:val="000000"/>
        </w:rPr>
        <w:t>. от 25.12.2018 г. № 40, от 28.06.2021 № 186</w:t>
      </w:r>
      <w:r w:rsidR="001B47BA" w:rsidRPr="003074B9">
        <w:rPr>
          <w:color w:val="000000"/>
        </w:rPr>
        <w:t>, от 27.05.2022 №25</w:t>
      </w:r>
      <w:r w:rsidR="00BF4B90" w:rsidRPr="003074B9">
        <w:rPr>
          <w:color w:val="000000"/>
        </w:rPr>
        <w:t>4,</w:t>
      </w:r>
      <w:r w:rsidR="00CD0AAF" w:rsidRPr="003074B9">
        <w:t xml:space="preserve"> </w:t>
      </w:r>
      <w:r w:rsidR="00CD0AAF" w:rsidRPr="003074B9">
        <w:rPr>
          <w:color w:val="000000"/>
        </w:rPr>
        <w:t>от 27.06.2022 №258</w:t>
      </w:r>
      <w:r w:rsidRPr="003074B9">
        <w:rPr>
          <w:color w:val="000000"/>
        </w:rPr>
        <w:t>), следующие изменения:</w:t>
      </w:r>
    </w:p>
    <w:p w14:paraId="48F646DD" w14:textId="4E04ABBE" w:rsidR="00274E3A" w:rsidRPr="003074B9" w:rsidRDefault="00561957" w:rsidP="00E604D0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074B9">
        <w:rPr>
          <w:color w:val="000000"/>
        </w:rPr>
        <w:t xml:space="preserve">1.1. </w:t>
      </w:r>
      <w:r w:rsidR="00274E3A" w:rsidRPr="003074B9">
        <w:rPr>
          <w:color w:val="000000"/>
        </w:rPr>
        <w:t xml:space="preserve">Пункт </w:t>
      </w:r>
      <w:r w:rsidR="0014084F" w:rsidRPr="003074B9">
        <w:rPr>
          <w:color w:val="000000"/>
        </w:rPr>
        <w:t>10</w:t>
      </w:r>
      <w:r w:rsidR="00274E3A" w:rsidRPr="003074B9">
        <w:rPr>
          <w:color w:val="000000"/>
        </w:rPr>
        <w:t xml:space="preserve"> статьи </w:t>
      </w:r>
      <w:r w:rsidR="0014084F" w:rsidRPr="003074B9">
        <w:rPr>
          <w:color w:val="000000"/>
        </w:rPr>
        <w:t>55</w:t>
      </w:r>
      <w:r w:rsidR="00274E3A" w:rsidRPr="003074B9">
        <w:rPr>
          <w:color w:val="000000"/>
        </w:rPr>
        <w:t xml:space="preserve"> части </w:t>
      </w:r>
      <w:r w:rsidR="0014084F" w:rsidRPr="003074B9">
        <w:rPr>
          <w:color w:val="000000"/>
          <w:lang w:val="en-US"/>
        </w:rPr>
        <w:t>V</w:t>
      </w:r>
      <w:r w:rsidR="004C7735" w:rsidRPr="003074B9">
        <w:rPr>
          <w:color w:val="000000"/>
        </w:rPr>
        <w:t xml:space="preserve"> правил дополнить абзац</w:t>
      </w:r>
      <w:r w:rsidR="0014084F" w:rsidRPr="003074B9">
        <w:rPr>
          <w:color w:val="000000"/>
        </w:rPr>
        <w:t>ем</w:t>
      </w:r>
      <w:r w:rsidR="004C7735" w:rsidRPr="003074B9">
        <w:rPr>
          <w:color w:val="000000"/>
        </w:rPr>
        <w:t xml:space="preserve"> следующего содержания:</w:t>
      </w:r>
    </w:p>
    <w:p w14:paraId="1A77EB52" w14:textId="30369276" w:rsidR="00613324" w:rsidRPr="003074B9" w:rsidRDefault="004C7735" w:rsidP="00E604D0">
      <w:pPr>
        <w:pStyle w:val="aa"/>
        <w:spacing w:before="0" w:beforeAutospacing="0" w:after="0" w:afterAutospacing="0"/>
        <w:ind w:firstLine="567"/>
        <w:jc w:val="both"/>
      </w:pPr>
      <w:r w:rsidRPr="003074B9">
        <w:rPr>
          <w:color w:val="000000"/>
        </w:rPr>
        <w:t>«</w:t>
      </w:r>
      <w:r w:rsidR="0014084F" w:rsidRPr="003074B9">
        <w:rPr>
          <w:color w:val="000000"/>
        </w:rPr>
        <w:t>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</w:t>
      </w:r>
      <w:r w:rsidR="0014084F" w:rsidRPr="003074B9">
        <w:rPr>
          <w:color w:val="000000"/>
          <w:vertAlign w:val="superscript"/>
        </w:rPr>
        <w:t>+</w:t>
      </w:r>
      <w:r w:rsidR="0014084F" w:rsidRPr="003074B9">
        <w:rPr>
          <w:color w:val="000000"/>
        </w:rPr>
        <w:t>/- 5 см от размера табличек</w:t>
      </w:r>
      <w:proofErr w:type="gramStart"/>
      <w:r w:rsidR="000D433A" w:rsidRPr="003074B9">
        <w:rPr>
          <w:color w:val="000000"/>
        </w:rPr>
        <w:t>.</w:t>
      </w:r>
      <w:r w:rsidR="0014084F" w:rsidRPr="003074B9">
        <w:rPr>
          <w:color w:val="000000"/>
        </w:rPr>
        <w:t>».</w:t>
      </w:r>
      <w:proofErr w:type="gramEnd"/>
    </w:p>
    <w:p w14:paraId="7431B263" w14:textId="502DE14D" w:rsidR="0065179C" w:rsidRPr="003074B9" w:rsidRDefault="0065179C" w:rsidP="00E604D0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9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4084F" w:rsidRPr="003074B9">
        <w:rPr>
          <w:rFonts w:ascii="Times New Roman" w:eastAsia="Times New Roman" w:hAnsi="Times New Roman" w:cs="Times New Roman"/>
          <w:sz w:val="24"/>
          <w:szCs w:val="24"/>
        </w:rPr>
        <w:t>Пункт 11 статьи 55</w:t>
      </w:r>
      <w:r w:rsidR="0014084F" w:rsidRPr="00307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84F" w:rsidRPr="003074B9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="0014084F" w:rsidRPr="003074B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14084F" w:rsidRPr="0030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C6E" w:rsidRPr="003074B9">
        <w:rPr>
          <w:rFonts w:ascii="Times New Roman" w:eastAsia="Times New Roman" w:hAnsi="Times New Roman" w:cs="Times New Roman"/>
          <w:sz w:val="24"/>
          <w:szCs w:val="24"/>
        </w:rPr>
        <w:t xml:space="preserve">правил </w:t>
      </w:r>
      <w:r w:rsidRPr="003074B9">
        <w:rPr>
          <w:rFonts w:ascii="Times New Roman" w:eastAsia="Times New Roman" w:hAnsi="Times New Roman" w:cs="Times New Roman"/>
          <w:sz w:val="24"/>
          <w:szCs w:val="24"/>
        </w:rPr>
        <w:t>дополнить абзац</w:t>
      </w:r>
      <w:r w:rsidR="0014084F" w:rsidRPr="003074B9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074B9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14:paraId="5E2D0A15" w14:textId="06F61F94" w:rsidR="0065179C" w:rsidRPr="003074B9" w:rsidRDefault="0065179C" w:rsidP="00E604D0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084F" w:rsidRPr="003074B9">
        <w:rPr>
          <w:rFonts w:ascii="Times New Roman" w:eastAsia="Times New Roman" w:hAnsi="Times New Roman" w:cs="Times New Roman"/>
          <w:sz w:val="24"/>
          <w:szCs w:val="24"/>
        </w:rPr>
        <w:t>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</w:t>
      </w:r>
      <w:r w:rsidRPr="003074B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C3D9EE9" w14:textId="1A3E316D" w:rsidR="0065179C" w:rsidRPr="003074B9" w:rsidRDefault="0065179C" w:rsidP="00E604D0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9">
        <w:rPr>
          <w:rFonts w:ascii="Times New Roman" w:eastAsia="Times New Roman" w:hAnsi="Times New Roman" w:cs="Times New Roman"/>
          <w:sz w:val="24"/>
          <w:szCs w:val="24"/>
        </w:rPr>
        <w:t>1.3.</w:t>
      </w:r>
      <w:bookmarkStart w:id="2" w:name="_Hlk105587726"/>
      <w:r w:rsidR="008C5C6E" w:rsidRPr="003074B9">
        <w:rPr>
          <w:rFonts w:ascii="Times New Roman" w:eastAsia="Times New Roman" w:hAnsi="Times New Roman" w:cs="Times New Roman"/>
          <w:sz w:val="24"/>
          <w:szCs w:val="24"/>
        </w:rPr>
        <w:t xml:space="preserve"> Пункт 17 статьи 55 части </w:t>
      </w:r>
      <w:r w:rsidR="008C5C6E" w:rsidRPr="003074B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8C5C6E" w:rsidRPr="003074B9">
        <w:rPr>
          <w:rFonts w:ascii="Times New Roman" w:eastAsia="Times New Roman" w:hAnsi="Times New Roman" w:cs="Times New Roman"/>
          <w:sz w:val="24"/>
          <w:szCs w:val="24"/>
        </w:rPr>
        <w:t xml:space="preserve"> правил дополнить абзацем следующего содержания</w:t>
      </w:r>
      <w:r w:rsidRPr="003074B9">
        <w:rPr>
          <w:rFonts w:ascii="Times New Roman" w:eastAsia="Times New Roman" w:hAnsi="Times New Roman" w:cs="Times New Roman"/>
          <w:sz w:val="24"/>
          <w:szCs w:val="24"/>
        </w:rPr>
        <w:t>:</w:t>
      </w:r>
    </w:p>
    <w:bookmarkEnd w:id="2"/>
    <w:p w14:paraId="73677775" w14:textId="5C630FEE" w:rsidR="0034274C" w:rsidRPr="003074B9" w:rsidRDefault="0065179C" w:rsidP="00E604D0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4B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5C6E" w:rsidRPr="003074B9">
        <w:rPr>
          <w:rFonts w:ascii="Times New Roman" w:eastAsia="Times New Roman" w:hAnsi="Times New Roman" w:cs="Times New Roman"/>
          <w:sz w:val="24"/>
          <w:szCs w:val="24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proofErr w:type="gramStart"/>
      <w:r w:rsidR="008C5C6E" w:rsidRPr="003074B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14:paraId="77372DBB" w14:textId="389D754C" w:rsidR="00787005" w:rsidRPr="003074B9" w:rsidRDefault="00561957" w:rsidP="00E604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787005" w:rsidRPr="003074B9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</w:t>
      </w:r>
      <w:proofErr w:type="gramStart"/>
      <w:r w:rsidR="00787005" w:rsidRPr="003074B9">
        <w:rPr>
          <w:rFonts w:ascii="Times New Roman" w:hAnsi="Times New Roman" w:cs="Times New Roman"/>
          <w:color w:val="000000"/>
          <w:sz w:val="24"/>
          <w:szCs w:val="24"/>
        </w:rPr>
        <w:t>Вестнике</w:t>
      </w:r>
      <w:proofErr w:type="gramEnd"/>
      <w:r w:rsidR="00787005" w:rsidRPr="003074B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Калач.</w:t>
      </w:r>
    </w:p>
    <w:p w14:paraId="03E2D4CE" w14:textId="77777777" w:rsidR="00561957" w:rsidRPr="003074B9" w:rsidRDefault="00561957" w:rsidP="00E604D0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074B9">
        <w:rPr>
          <w:color w:val="000000"/>
        </w:rPr>
        <w:t xml:space="preserve">3. Настоящее решение вступает в силу после его официального опубликования. </w:t>
      </w:r>
    </w:p>
    <w:p w14:paraId="300AA1B4" w14:textId="0BA9BE31" w:rsidR="00561957" w:rsidRPr="003074B9" w:rsidRDefault="00561957" w:rsidP="00E604D0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3074B9">
        <w:rPr>
          <w:color w:val="000000"/>
        </w:rPr>
        <w:t xml:space="preserve">4. </w:t>
      </w:r>
      <w:proofErr w:type="gramStart"/>
      <w:r w:rsidRPr="003074B9">
        <w:rPr>
          <w:color w:val="000000"/>
        </w:rPr>
        <w:t>Контроль за</w:t>
      </w:r>
      <w:proofErr w:type="gramEnd"/>
      <w:r w:rsidRPr="003074B9">
        <w:rPr>
          <w:color w:val="000000"/>
        </w:rPr>
        <w:t xml:space="preserve"> исполнением настоящего решения оставляю за собой.</w:t>
      </w:r>
    </w:p>
    <w:p w14:paraId="09F203DE" w14:textId="248B199E" w:rsidR="00E604D0" w:rsidRPr="003074B9" w:rsidRDefault="00E604D0" w:rsidP="00E604D0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604D0" w:rsidRPr="003074B9" w14:paraId="6E379C96" w14:textId="77777777" w:rsidTr="00E604D0">
        <w:tc>
          <w:tcPr>
            <w:tcW w:w="4955" w:type="dxa"/>
          </w:tcPr>
          <w:p w14:paraId="505240B6" w14:textId="77777777" w:rsidR="00E604D0" w:rsidRPr="003074B9" w:rsidRDefault="00E604D0" w:rsidP="00E604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30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</w:p>
          <w:p w14:paraId="78034E36" w14:textId="7E89589C" w:rsidR="00E604D0" w:rsidRPr="003074B9" w:rsidRDefault="00E604D0" w:rsidP="00E604D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3074B9">
              <w:t>поселения - город Калач</w:t>
            </w:r>
          </w:p>
        </w:tc>
        <w:tc>
          <w:tcPr>
            <w:tcW w:w="4956" w:type="dxa"/>
          </w:tcPr>
          <w:p w14:paraId="31DC5F0F" w14:textId="718BCF96" w:rsidR="00E604D0" w:rsidRPr="003074B9" w:rsidRDefault="00E604D0" w:rsidP="00E604D0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4B9">
              <w:t>А.А. Трощенко</w:t>
            </w:r>
          </w:p>
        </w:tc>
      </w:tr>
    </w:tbl>
    <w:p w14:paraId="0E9C8112" w14:textId="3816DEF2" w:rsidR="0064425D" w:rsidRPr="003074B9" w:rsidRDefault="0064425D" w:rsidP="00E604D0">
      <w:pPr>
        <w:pStyle w:val="aa"/>
        <w:spacing w:before="0" w:beforeAutospacing="0" w:after="0" w:afterAutospacing="0"/>
        <w:ind w:firstLine="567"/>
        <w:jc w:val="both"/>
      </w:pPr>
      <w:bookmarkStart w:id="3" w:name="_GoBack"/>
      <w:bookmarkEnd w:id="3"/>
    </w:p>
    <w:sectPr w:rsidR="0064425D" w:rsidRPr="003074B9" w:rsidSect="00E604D0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4C5FC" w14:textId="77777777" w:rsidR="003D1924" w:rsidRDefault="003D1924" w:rsidP="00393E1E">
      <w:pPr>
        <w:spacing w:after="0" w:line="240" w:lineRule="auto"/>
      </w:pPr>
      <w:r>
        <w:separator/>
      </w:r>
    </w:p>
  </w:endnote>
  <w:endnote w:type="continuationSeparator" w:id="0">
    <w:p w14:paraId="5B2BC64D" w14:textId="77777777" w:rsidR="003D1924" w:rsidRDefault="003D1924" w:rsidP="0039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D90CD" w14:textId="77777777" w:rsidR="003D1924" w:rsidRDefault="003D1924" w:rsidP="00393E1E">
      <w:pPr>
        <w:spacing w:after="0" w:line="240" w:lineRule="auto"/>
      </w:pPr>
      <w:r>
        <w:separator/>
      </w:r>
    </w:p>
  </w:footnote>
  <w:footnote w:type="continuationSeparator" w:id="0">
    <w:p w14:paraId="7A477DF1" w14:textId="77777777" w:rsidR="003D1924" w:rsidRDefault="003D1924" w:rsidP="0039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75277" w14:textId="61F3099B" w:rsidR="00393E1E" w:rsidRDefault="00393E1E">
    <w:pPr>
      <w:pStyle w:val="ad"/>
      <w:jc w:val="center"/>
    </w:pPr>
  </w:p>
  <w:p w14:paraId="368532DE" w14:textId="77777777" w:rsidR="00393E1E" w:rsidRDefault="00393E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E30"/>
    <w:multiLevelType w:val="multilevel"/>
    <w:tmpl w:val="7EB6805E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1">
    <w:nsid w:val="380A2644"/>
    <w:multiLevelType w:val="multilevel"/>
    <w:tmpl w:val="924277A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2">
    <w:nsid w:val="40117D6B"/>
    <w:multiLevelType w:val="multilevel"/>
    <w:tmpl w:val="D302924C"/>
    <w:lvl w:ilvl="0">
      <w:start w:val="5"/>
      <w:numFmt w:val="decimal"/>
      <w:lvlText w:val="%1"/>
      <w:lvlJc w:val="left"/>
      <w:pPr>
        <w:ind w:left="502" w:hanging="113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1136"/>
      </w:pPr>
      <w:rPr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502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3">
    <w:nsid w:val="43C4081F"/>
    <w:multiLevelType w:val="multilevel"/>
    <w:tmpl w:val="E3EA061E"/>
    <w:lvl w:ilvl="0">
      <w:start w:val="9"/>
      <w:numFmt w:val="decimal"/>
      <w:lvlText w:val="%1"/>
      <w:lvlJc w:val="left"/>
      <w:pPr>
        <w:ind w:left="502" w:hanging="711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1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711"/>
      </w:pPr>
      <w:rPr>
        <w:lang w:val="ru-RU" w:eastAsia="en-US" w:bidi="ar-SA"/>
      </w:rPr>
    </w:lvl>
  </w:abstractNum>
  <w:abstractNum w:abstractNumId="4">
    <w:nsid w:val="4D784688"/>
    <w:multiLevelType w:val="multilevel"/>
    <w:tmpl w:val="39503364"/>
    <w:lvl w:ilvl="0">
      <w:start w:val="3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5">
    <w:nsid w:val="4ED86D94"/>
    <w:multiLevelType w:val="multilevel"/>
    <w:tmpl w:val="F48C389E"/>
    <w:lvl w:ilvl="0">
      <w:start w:val="5"/>
      <w:numFmt w:val="decimal"/>
      <w:lvlText w:val="%1"/>
      <w:lvlJc w:val="left"/>
      <w:pPr>
        <w:ind w:left="2345" w:hanging="113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5" w:hanging="1136"/>
      </w:pPr>
      <w:rPr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45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4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66" w:hanging="11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73" w:hanging="11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9" w:hanging="11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6" w:hanging="11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3" w:hanging="1136"/>
      </w:pPr>
      <w:rPr>
        <w:lang w:val="ru-RU" w:eastAsia="en-US" w:bidi="ar-SA"/>
      </w:rPr>
    </w:lvl>
  </w:abstractNum>
  <w:abstractNum w:abstractNumId="6">
    <w:nsid w:val="4F6646CA"/>
    <w:multiLevelType w:val="hybridMultilevel"/>
    <w:tmpl w:val="E93C629A"/>
    <w:lvl w:ilvl="0" w:tplc="3D1A983E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BC53D0">
      <w:numFmt w:val="bullet"/>
      <w:lvlText w:val="•"/>
      <w:lvlJc w:val="left"/>
      <w:pPr>
        <w:ind w:left="1490" w:hanging="286"/>
      </w:pPr>
      <w:rPr>
        <w:lang w:val="ru-RU" w:eastAsia="en-US" w:bidi="ar-SA"/>
      </w:rPr>
    </w:lvl>
    <w:lvl w:ilvl="2" w:tplc="DD1AE520">
      <w:numFmt w:val="bullet"/>
      <w:lvlText w:val="•"/>
      <w:lvlJc w:val="left"/>
      <w:pPr>
        <w:ind w:left="2481" w:hanging="286"/>
      </w:pPr>
      <w:rPr>
        <w:lang w:val="ru-RU" w:eastAsia="en-US" w:bidi="ar-SA"/>
      </w:rPr>
    </w:lvl>
    <w:lvl w:ilvl="3" w:tplc="B24CB200">
      <w:numFmt w:val="bullet"/>
      <w:lvlText w:val="•"/>
      <w:lvlJc w:val="left"/>
      <w:pPr>
        <w:ind w:left="3471" w:hanging="286"/>
      </w:pPr>
      <w:rPr>
        <w:lang w:val="ru-RU" w:eastAsia="en-US" w:bidi="ar-SA"/>
      </w:rPr>
    </w:lvl>
    <w:lvl w:ilvl="4" w:tplc="48043C8C">
      <w:numFmt w:val="bullet"/>
      <w:lvlText w:val="•"/>
      <w:lvlJc w:val="left"/>
      <w:pPr>
        <w:ind w:left="4462" w:hanging="286"/>
      </w:pPr>
      <w:rPr>
        <w:lang w:val="ru-RU" w:eastAsia="en-US" w:bidi="ar-SA"/>
      </w:rPr>
    </w:lvl>
    <w:lvl w:ilvl="5" w:tplc="345CFE84">
      <w:numFmt w:val="bullet"/>
      <w:lvlText w:val="•"/>
      <w:lvlJc w:val="left"/>
      <w:pPr>
        <w:ind w:left="5453" w:hanging="286"/>
      </w:pPr>
      <w:rPr>
        <w:lang w:val="ru-RU" w:eastAsia="en-US" w:bidi="ar-SA"/>
      </w:rPr>
    </w:lvl>
    <w:lvl w:ilvl="6" w:tplc="D1CE571C">
      <w:numFmt w:val="bullet"/>
      <w:lvlText w:val="•"/>
      <w:lvlJc w:val="left"/>
      <w:pPr>
        <w:ind w:left="6443" w:hanging="286"/>
      </w:pPr>
      <w:rPr>
        <w:lang w:val="ru-RU" w:eastAsia="en-US" w:bidi="ar-SA"/>
      </w:rPr>
    </w:lvl>
    <w:lvl w:ilvl="7" w:tplc="45820162">
      <w:numFmt w:val="bullet"/>
      <w:lvlText w:val="•"/>
      <w:lvlJc w:val="left"/>
      <w:pPr>
        <w:ind w:left="7434" w:hanging="286"/>
      </w:pPr>
      <w:rPr>
        <w:lang w:val="ru-RU" w:eastAsia="en-US" w:bidi="ar-SA"/>
      </w:rPr>
    </w:lvl>
    <w:lvl w:ilvl="8" w:tplc="5C1AC3A2">
      <w:numFmt w:val="bullet"/>
      <w:lvlText w:val="•"/>
      <w:lvlJc w:val="left"/>
      <w:pPr>
        <w:ind w:left="8425" w:hanging="286"/>
      </w:pPr>
      <w:rPr>
        <w:lang w:val="ru-RU" w:eastAsia="en-US" w:bidi="ar-SA"/>
      </w:rPr>
    </w:lvl>
  </w:abstractNum>
  <w:abstractNum w:abstractNumId="7">
    <w:nsid w:val="57117830"/>
    <w:multiLevelType w:val="multilevel"/>
    <w:tmpl w:val="578885B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8">
    <w:nsid w:val="5DA25605"/>
    <w:multiLevelType w:val="hybridMultilevel"/>
    <w:tmpl w:val="78E45E76"/>
    <w:lvl w:ilvl="0" w:tplc="AC3618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698C6FB0"/>
    <w:multiLevelType w:val="hybridMultilevel"/>
    <w:tmpl w:val="EDDA6B50"/>
    <w:lvl w:ilvl="0" w:tplc="7CC89814">
      <w:numFmt w:val="bullet"/>
      <w:lvlText w:val="-"/>
      <w:lvlJc w:val="left"/>
      <w:pPr>
        <w:ind w:left="2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D0F7EC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F6C33E0">
      <w:numFmt w:val="bullet"/>
      <w:lvlText w:val="•"/>
      <w:lvlJc w:val="left"/>
      <w:pPr>
        <w:ind w:left="1462" w:hanging="286"/>
      </w:pPr>
      <w:rPr>
        <w:lang w:val="ru-RU" w:eastAsia="en-US" w:bidi="ar-SA"/>
      </w:rPr>
    </w:lvl>
    <w:lvl w:ilvl="3" w:tplc="A4D049AC">
      <w:numFmt w:val="bullet"/>
      <w:lvlText w:val="•"/>
      <w:lvlJc w:val="left"/>
      <w:pPr>
        <w:ind w:left="2424" w:hanging="286"/>
      </w:pPr>
      <w:rPr>
        <w:lang w:val="ru-RU" w:eastAsia="en-US" w:bidi="ar-SA"/>
      </w:rPr>
    </w:lvl>
    <w:lvl w:ilvl="4" w:tplc="D7CA0D16">
      <w:numFmt w:val="bullet"/>
      <w:lvlText w:val="•"/>
      <w:lvlJc w:val="left"/>
      <w:pPr>
        <w:ind w:left="3386" w:hanging="286"/>
      </w:pPr>
      <w:rPr>
        <w:lang w:val="ru-RU" w:eastAsia="en-US" w:bidi="ar-SA"/>
      </w:rPr>
    </w:lvl>
    <w:lvl w:ilvl="5" w:tplc="5CA80A74">
      <w:numFmt w:val="bullet"/>
      <w:lvlText w:val="•"/>
      <w:lvlJc w:val="left"/>
      <w:pPr>
        <w:ind w:left="4348" w:hanging="286"/>
      </w:pPr>
      <w:rPr>
        <w:lang w:val="ru-RU" w:eastAsia="en-US" w:bidi="ar-SA"/>
      </w:rPr>
    </w:lvl>
    <w:lvl w:ilvl="6" w:tplc="45F09D96">
      <w:numFmt w:val="bullet"/>
      <w:lvlText w:val="•"/>
      <w:lvlJc w:val="left"/>
      <w:pPr>
        <w:ind w:left="5310" w:hanging="286"/>
      </w:pPr>
      <w:rPr>
        <w:lang w:val="ru-RU" w:eastAsia="en-US" w:bidi="ar-SA"/>
      </w:rPr>
    </w:lvl>
    <w:lvl w:ilvl="7" w:tplc="1220DCB0">
      <w:numFmt w:val="bullet"/>
      <w:lvlText w:val="•"/>
      <w:lvlJc w:val="left"/>
      <w:pPr>
        <w:ind w:left="6272" w:hanging="286"/>
      </w:pPr>
      <w:rPr>
        <w:lang w:val="ru-RU" w:eastAsia="en-US" w:bidi="ar-SA"/>
      </w:rPr>
    </w:lvl>
    <w:lvl w:ilvl="8" w:tplc="D38E7E08">
      <w:numFmt w:val="bullet"/>
      <w:lvlText w:val="•"/>
      <w:lvlJc w:val="left"/>
      <w:pPr>
        <w:ind w:left="7234" w:hanging="286"/>
      </w:pPr>
      <w:rPr>
        <w:lang w:val="ru-RU" w:eastAsia="en-US" w:bidi="ar-SA"/>
      </w:rPr>
    </w:lvl>
  </w:abstractNum>
  <w:abstractNum w:abstractNumId="10">
    <w:nsid w:val="76462DBB"/>
    <w:multiLevelType w:val="multilevel"/>
    <w:tmpl w:val="FDCC3014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2" w:hanging="12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11">
    <w:nsid w:val="7C2A2073"/>
    <w:multiLevelType w:val="multilevel"/>
    <w:tmpl w:val="C7D25B30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9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9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9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9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9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994"/>
      </w:pPr>
      <w:rPr>
        <w:lang w:val="ru-RU" w:eastAsia="en-US" w:bidi="ar-SA"/>
      </w:rPr>
    </w:lvl>
  </w:abstractNum>
  <w:abstractNum w:abstractNumId="12">
    <w:nsid w:val="7CCF72FD"/>
    <w:multiLevelType w:val="multilevel"/>
    <w:tmpl w:val="9B128E9A"/>
    <w:lvl w:ilvl="0">
      <w:start w:val="7"/>
      <w:numFmt w:val="decimal"/>
      <w:lvlText w:val="%1"/>
      <w:lvlJc w:val="left"/>
      <w:pPr>
        <w:ind w:left="502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1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5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8"/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D8"/>
    <w:rsid w:val="00005F60"/>
    <w:rsid w:val="00006932"/>
    <w:rsid w:val="00025E22"/>
    <w:rsid w:val="0003560A"/>
    <w:rsid w:val="00040D08"/>
    <w:rsid w:val="00043BE1"/>
    <w:rsid w:val="000854B7"/>
    <w:rsid w:val="00095541"/>
    <w:rsid w:val="000A08C3"/>
    <w:rsid w:val="000A4224"/>
    <w:rsid w:val="000D433A"/>
    <w:rsid w:val="000D4592"/>
    <w:rsid w:val="0014084F"/>
    <w:rsid w:val="00161BD5"/>
    <w:rsid w:val="0017501B"/>
    <w:rsid w:val="00184070"/>
    <w:rsid w:val="00184730"/>
    <w:rsid w:val="00194E34"/>
    <w:rsid w:val="00194FCF"/>
    <w:rsid w:val="001A5C2E"/>
    <w:rsid w:val="001B47BA"/>
    <w:rsid w:val="001D505E"/>
    <w:rsid w:val="001E3361"/>
    <w:rsid w:val="001E7ACD"/>
    <w:rsid w:val="001E7C81"/>
    <w:rsid w:val="002144E3"/>
    <w:rsid w:val="002602E2"/>
    <w:rsid w:val="00262828"/>
    <w:rsid w:val="00274E3A"/>
    <w:rsid w:val="002C6363"/>
    <w:rsid w:val="002F0F92"/>
    <w:rsid w:val="003074B9"/>
    <w:rsid w:val="0034274C"/>
    <w:rsid w:val="003528B7"/>
    <w:rsid w:val="0038439A"/>
    <w:rsid w:val="00387D6B"/>
    <w:rsid w:val="00393E1E"/>
    <w:rsid w:val="003B6891"/>
    <w:rsid w:val="003D1924"/>
    <w:rsid w:val="003D7A75"/>
    <w:rsid w:val="003E212D"/>
    <w:rsid w:val="003E4D99"/>
    <w:rsid w:val="004148CD"/>
    <w:rsid w:val="00430B33"/>
    <w:rsid w:val="004413BC"/>
    <w:rsid w:val="004531EC"/>
    <w:rsid w:val="00463341"/>
    <w:rsid w:val="00471BFF"/>
    <w:rsid w:val="00490B4A"/>
    <w:rsid w:val="00493BD6"/>
    <w:rsid w:val="004A1E1A"/>
    <w:rsid w:val="004A673A"/>
    <w:rsid w:val="004C1E27"/>
    <w:rsid w:val="004C4EA8"/>
    <w:rsid w:val="004C7735"/>
    <w:rsid w:val="004D3E13"/>
    <w:rsid w:val="004F2FF8"/>
    <w:rsid w:val="00516743"/>
    <w:rsid w:val="00526A4C"/>
    <w:rsid w:val="0055167F"/>
    <w:rsid w:val="00561957"/>
    <w:rsid w:val="00582DB0"/>
    <w:rsid w:val="005930F1"/>
    <w:rsid w:val="005C7BEE"/>
    <w:rsid w:val="005F6E97"/>
    <w:rsid w:val="006129F7"/>
    <w:rsid w:val="00613324"/>
    <w:rsid w:val="0064425D"/>
    <w:rsid w:val="0065179C"/>
    <w:rsid w:val="006617D8"/>
    <w:rsid w:val="00664172"/>
    <w:rsid w:val="00676379"/>
    <w:rsid w:val="006A34CC"/>
    <w:rsid w:val="006D54A6"/>
    <w:rsid w:val="00744F24"/>
    <w:rsid w:val="00787005"/>
    <w:rsid w:val="007A41A6"/>
    <w:rsid w:val="007B3982"/>
    <w:rsid w:val="007E4770"/>
    <w:rsid w:val="007F7DD7"/>
    <w:rsid w:val="00823031"/>
    <w:rsid w:val="008751E8"/>
    <w:rsid w:val="00891CCA"/>
    <w:rsid w:val="008C5C6E"/>
    <w:rsid w:val="008D6A3D"/>
    <w:rsid w:val="008F2FD2"/>
    <w:rsid w:val="00901C53"/>
    <w:rsid w:val="009A6091"/>
    <w:rsid w:val="009C40DF"/>
    <w:rsid w:val="009E71D1"/>
    <w:rsid w:val="009F6188"/>
    <w:rsid w:val="00A20BC4"/>
    <w:rsid w:val="00A527C2"/>
    <w:rsid w:val="00A6162E"/>
    <w:rsid w:val="00A96B7A"/>
    <w:rsid w:val="00AD7BE5"/>
    <w:rsid w:val="00AE4E23"/>
    <w:rsid w:val="00AF79FA"/>
    <w:rsid w:val="00B74BA3"/>
    <w:rsid w:val="00BB1997"/>
    <w:rsid w:val="00BB25F7"/>
    <w:rsid w:val="00BC2325"/>
    <w:rsid w:val="00BF4B90"/>
    <w:rsid w:val="00C605FD"/>
    <w:rsid w:val="00C75DC9"/>
    <w:rsid w:val="00C86163"/>
    <w:rsid w:val="00C90517"/>
    <w:rsid w:val="00CA2FEE"/>
    <w:rsid w:val="00CD0A38"/>
    <w:rsid w:val="00CD0AAF"/>
    <w:rsid w:val="00CE1594"/>
    <w:rsid w:val="00D17337"/>
    <w:rsid w:val="00D32AB3"/>
    <w:rsid w:val="00D35335"/>
    <w:rsid w:val="00D41D08"/>
    <w:rsid w:val="00D41FFC"/>
    <w:rsid w:val="00D46289"/>
    <w:rsid w:val="00DF10E3"/>
    <w:rsid w:val="00E166A6"/>
    <w:rsid w:val="00E2398A"/>
    <w:rsid w:val="00E4784E"/>
    <w:rsid w:val="00E51262"/>
    <w:rsid w:val="00E5583A"/>
    <w:rsid w:val="00E604D0"/>
    <w:rsid w:val="00E84CAB"/>
    <w:rsid w:val="00EA4E96"/>
    <w:rsid w:val="00F25CBB"/>
    <w:rsid w:val="00F36551"/>
    <w:rsid w:val="00F62D93"/>
    <w:rsid w:val="00F8342D"/>
    <w:rsid w:val="00FA337F"/>
    <w:rsid w:val="00FC0BEC"/>
    <w:rsid w:val="00FC1756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semiHidden/>
    <w:unhideWhenUsed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4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25CB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96B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6B7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3E1E"/>
  </w:style>
  <w:style w:type="paragraph" w:styleId="af">
    <w:name w:val="footer"/>
    <w:basedOn w:val="a"/>
    <w:link w:val="af0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3E1E"/>
  </w:style>
  <w:style w:type="table" w:styleId="af1">
    <w:name w:val="Table Grid"/>
    <w:basedOn w:val="a1"/>
    <w:uiPriority w:val="39"/>
    <w:rsid w:val="00E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semiHidden/>
    <w:unhideWhenUsed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4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25CB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96B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6B7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3E1E"/>
  </w:style>
  <w:style w:type="paragraph" w:styleId="af">
    <w:name w:val="footer"/>
    <w:basedOn w:val="a"/>
    <w:link w:val="af0"/>
    <w:uiPriority w:val="99"/>
    <w:unhideWhenUsed/>
    <w:rsid w:val="0039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3E1E"/>
  </w:style>
  <w:style w:type="table" w:styleId="af1">
    <w:name w:val="Table Grid"/>
    <w:basedOn w:val="a1"/>
    <w:uiPriority w:val="39"/>
    <w:rsid w:val="00E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10</cp:revision>
  <cp:lastPrinted>2023-01-17T13:44:00Z</cp:lastPrinted>
  <dcterms:created xsi:type="dcterms:W3CDTF">2023-02-16T05:38:00Z</dcterms:created>
  <dcterms:modified xsi:type="dcterms:W3CDTF">2023-03-20T11:01:00Z</dcterms:modified>
</cp:coreProperties>
</file>